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FABA9" w14:textId="6CB5F245" w:rsidR="0022650E" w:rsidRPr="006C6A20" w:rsidRDefault="00FD1728" w:rsidP="00EA354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  <w:r w:rsidRPr="006C6A20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Group Decision Making</w:t>
      </w:r>
    </w:p>
    <w:p w14:paraId="7048E639" w14:textId="77777777" w:rsidR="006C6A20" w:rsidRPr="006C6A20" w:rsidRDefault="006C6A20" w:rsidP="006C6A20">
      <w:pPr>
        <w:rPr>
          <w:rFonts w:ascii="Times New Roman" w:hAnsi="Times New Roman" w:cs="Times New Roman"/>
          <w:sz w:val="24"/>
          <w:szCs w:val="24"/>
        </w:rPr>
      </w:pPr>
    </w:p>
    <w:p w14:paraId="44B33061" w14:textId="77777777" w:rsidR="00EA3540" w:rsidRDefault="00FD1728" w:rsidP="00EA3540">
      <w:pPr>
        <w:spacing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</w:pPr>
      <w:r w:rsidRPr="006C6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Group decision making has become a way to find solutions in most problems </w:t>
      </w:r>
      <w:r w:rsidR="00E76CF6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Pr="006C6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society faces. </w:t>
      </w:r>
      <w:r w:rsidR="00E76CF6">
        <w:rPr>
          <w:rFonts w:ascii="Times New Roman" w:hAnsi="Times New Roman" w:cs="Times New Roman"/>
          <w:sz w:val="24"/>
          <w:szCs w:val="24"/>
          <w:shd w:val="clear" w:color="auto" w:fill="FFFFFF"/>
        </w:rPr>
        <w:t>Many hypotheses exist on the efficiency of groups over an individual in decision making. However, groups have proved to be more efficient in solving problems.</w:t>
      </w:r>
      <w:r w:rsidR="00261E45" w:rsidRPr="006C6A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6CF6">
        <w:rPr>
          <w:rFonts w:ascii="Times New Roman" w:hAnsi="Times New Roman" w:cs="Times New Roman"/>
          <w:sz w:val="24"/>
          <w:szCs w:val="24"/>
          <w:shd w:val="clear" w:color="auto" w:fill="FFFFFF"/>
        </w:rPr>
        <w:t>This has led to fields such as those of cardiac operations to embrace group decision making.</w:t>
      </w:r>
      <w:r w:rsidR="00E76CF6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</w:t>
      </w:r>
      <w:r w:rsidR="00E76CF6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A group could be formed with different structures that contribute hugely to the final </w:t>
      </w:r>
      <w:r w:rsidR="0079607E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decision quality. Some groups assume the group thinking tower, and others partake a debating society structure or the ideal system. </w:t>
      </w:r>
      <w:r w:rsidR="00E76CF6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However</w:t>
      </w:r>
      <w:r w:rsidR="00261E45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, 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one major characteristic of </w:t>
      </w:r>
      <w:r w:rsidR="00261E45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group decision</w:t>
      </w:r>
      <w:r w:rsidR="00E76CF6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making</w:t>
      </w:r>
      <w:r w:rsidR="00261E45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is 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that it is a</w:t>
      </w:r>
      <w:r w:rsidR="00261E45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time taking practice. “operations using the new technology initially took two to three times longer than conventional open-heart procedures." This is a clear indication that even though teams make the best decisions, they take longer</w:t>
      </w:r>
      <w:r w:rsidR="007E347E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.</w:t>
      </w:r>
    </w:p>
    <w:p w14:paraId="18B7E392" w14:textId="2953C1D8" w:rsidR="00926FC6" w:rsidRPr="006C6A20" w:rsidRDefault="00FD1728" w:rsidP="00EA3540">
      <w:pPr>
        <w:spacing w:line="480" w:lineRule="auto"/>
        <w:ind w:firstLine="720"/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</w:pP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On the other hand, team leaders, beyond being on the t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op point of the group, may contribute either to a group's success or failure in a wide range. For instance, in the cardiac operation, the surgeon is the team leader. However, the new technology in the field focuses on ensuring that the surgeon </w:t>
      </w:r>
      <w:r w:rsidR="006C6A20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lessen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s </w:t>
      </w:r>
      <w:r w:rsidR="006C6A20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despotic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powers and embraces opinions from other members to avoid group thinking</w:t>
      </w:r>
      <w:r w:rsidR="006C6A20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, which is evident in the article, "like surgeons who give up dictatorial authority so that they can function as partners on the operating teams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.</w:t>
      </w:r>
      <w:r w:rsidR="006C6A20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”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Group thinking may result in an i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ndividual following the </w:t>
      </w:r>
      <w:r w:rsidR="006C6A20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array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</w:t>
      </w:r>
      <w:r w:rsidR="006C6A20"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of ideas raised by the leader </w:t>
      </w:r>
      <w:r w:rsidRPr="006C6A20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>without having a say.</w:t>
      </w:r>
      <w:r w:rsidR="0079607E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 Another enemy of good outcomes in group decision making is the aspect of group polarization. This involves one individual bringing a significant shift in the enti</w:t>
      </w:r>
      <w:bookmarkStart w:id="0" w:name="_GoBack"/>
      <w:bookmarkEnd w:id="0"/>
      <w:r w:rsidR="0079607E">
        <w:rPr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re decision. </w:t>
      </w:r>
    </w:p>
    <w:sectPr w:rsidR="00926FC6" w:rsidRPr="006C6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EC2"/>
    <w:rsid w:val="0022650E"/>
    <w:rsid w:val="00261E45"/>
    <w:rsid w:val="006C6A20"/>
    <w:rsid w:val="0079607E"/>
    <w:rsid w:val="007E347E"/>
    <w:rsid w:val="00926FC6"/>
    <w:rsid w:val="00D97EC2"/>
    <w:rsid w:val="00E76CF6"/>
    <w:rsid w:val="00EA3540"/>
    <w:rsid w:val="00FD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A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A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Frank</dc:creator>
  <cp:lastModifiedBy>Windows User</cp:lastModifiedBy>
  <cp:revision>2</cp:revision>
  <dcterms:created xsi:type="dcterms:W3CDTF">2020-09-20T09:02:00Z</dcterms:created>
  <dcterms:modified xsi:type="dcterms:W3CDTF">2020-09-20T09:02:00Z</dcterms:modified>
</cp:coreProperties>
</file>